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9129" w14:textId="77777777" w:rsidR="00961037" w:rsidRPr="00687FC2" w:rsidRDefault="00961037" w:rsidP="00961037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b/>
          <w:sz w:val="22"/>
          <w:szCs w:val="22"/>
          <w:lang w:val="ru-RU"/>
        </w:rPr>
        <w:t>Приложение 2.а</w:t>
      </w:r>
    </w:p>
    <w:p w14:paraId="0A1CA658" w14:textId="77777777" w:rsidR="00961037" w:rsidRPr="00687FC2" w:rsidRDefault="00961037" w:rsidP="00961037">
      <w:pPr>
        <w:jc w:val="right"/>
        <w:rPr>
          <w:rFonts w:asciiTheme="minorHAnsi" w:hAnsiTheme="minorHAnsi" w:cstheme="minorHAnsi"/>
          <w:sz w:val="22"/>
          <w:szCs w:val="22"/>
          <w:lang w:val="ru-RU"/>
        </w:rPr>
      </w:pPr>
    </w:p>
    <w:p w14:paraId="08262649" w14:textId="77777777" w:rsidR="00961037" w:rsidRPr="00687FC2" w:rsidRDefault="00961037" w:rsidP="00961037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87FC2">
        <w:rPr>
          <w:rFonts w:asciiTheme="minorHAnsi" w:hAnsiTheme="minorHAnsi" w:cstheme="minorHAnsi"/>
          <w:b/>
          <w:sz w:val="28"/>
          <w:szCs w:val="28"/>
          <w:lang w:val="ru-RU"/>
        </w:rPr>
        <w:t>ФОРМА ЗАЯВКИ ДЛЯ ПРЕДСТАВЛЕНИЯ технического ПРЕДЛОЖЕНИЯ ПОСТАВЩИКА УСЛУГ</w:t>
      </w:r>
      <w:r w:rsidRPr="00687FC2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3A97675B" w14:textId="77777777" w:rsidR="00961037" w:rsidRPr="00687FC2" w:rsidRDefault="00961037" w:rsidP="00961037">
      <w:pPr>
        <w:jc w:val="center"/>
        <w:rPr>
          <w:rFonts w:asciiTheme="minorHAnsi" w:hAnsiTheme="minorHAnsi" w:cstheme="minorHAnsi"/>
          <w:b/>
          <w:i/>
          <w:color w:val="FF0000"/>
          <w:sz w:val="10"/>
          <w:szCs w:val="10"/>
          <w:lang w:val="ru-RU"/>
        </w:rPr>
      </w:pPr>
    </w:p>
    <w:p w14:paraId="5D64E7AC" w14:textId="77777777" w:rsidR="00961037" w:rsidRPr="00687FC2" w:rsidRDefault="00961037" w:rsidP="00961037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687FC2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687FC2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)</w:t>
      </w:r>
    </w:p>
    <w:p w14:paraId="0318949E" w14:textId="77777777" w:rsidR="00961037" w:rsidRPr="00687FC2" w:rsidRDefault="00961037" w:rsidP="00961037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610A30C9" w14:textId="77777777" w:rsidR="00961037" w:rsidRPr="00687FC2" w:rsidRDefault="00961037" w:rsidP="00961037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EFE827C" w14:textId="77777777" w:rsidR="00961037" w:rsidRPr="00687FC2" w:rsidRDefault="00961037" w:rsidP="00961037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[Вставить: </w:t>
      </w:r>
      <w:r w:rsidRPr="00687FC2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Место]</w:t>
      </w:r>
      <w:r w:rsidRPr="00687FC2">
        <w:rPr>
          <w:rStyle w:val="PlaceholderText"/>
          <w:rFonts w:asciiTheme="minorHAnsi" w:hAnsiTheme="minorHAnsi" w:cstheme="minorHAnsi"/>
          <w:lang w:val="ru-RU"/>
        </w:rPr>
        <w:t>.</w:t>
      </w:r>
    </w:p>
    <w:p w14:paraId="64E0BC5E" w14:textId="77777777" w:rsidR="00961037" w:rsidRPr="00687FC2" w:rsidRDefault="00961037" w:rsidP="00961037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[Вставить: </w:t>
      </w:r>
      <w:r w:rsidRPr="00687FC2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Дата]</w:t>
      </w:r>
    </w:p>
    <w:p w14:paraId="1CA73C84" w14:textId="77777777" w:rsidR="00961037" w:rsidRPr="00687FC2" w:rsidRDefault="00961037" w:rsidP="0096103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ru-RU" w:eastAsia="it-IT"/>
        </w:rPr>
      </w:pPr>
    </w:p>
    <w:p w14:paraId="56C949AD" w14:textId="77777777" w:rsidR="00961037" w:rsidRPr="00687FC2" w:rsidRDefault="00961037" w:rsidP="00961037">
      <w:pPr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sz w:val="22"/>
          <w:szCs w:val="22"/>
          <w:lang w:val="ru-RU"/>
        </w:rPr>
        <w:t>Кому:</w:t>
      </w:r>
      <w:r w:rsidRPr="00687FC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87FC2">
        <w:rPr>
          <w:rFonts w:asciiTheme="minorHAnsi" w:hAnsiTheme="minorHAnsi" w:cstheme="minorHAnsi"/>
          <w:color w:val="000000"/>
          <w:sz w:val="22"/>
          <w:szCs w:val="22"/>
          <w:lang w:val="ru-RU"/>
        </w:rPr>
        <w:t>[</w:t>
      </w:r>
      <w:r w:rsidRPr="00687FC2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Вставить: Имя и адрес контактного лица ПРООН]</w:t>
      </w:r>
    </w:p>
    <w:p w14:paraId="031C54C2" w14:textId="77777777" w:rsidR="00961037" w:rsidRPr="00687FC2" w:rsidRDefault="00961037" w:rsidP="00961037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0EC40F5" w14:textId="77777777" w:rsidR="00961037" w:rsidRPr="00687FC2" w:rsidRDefault="00961037" w:rsidP="0096103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sz w:val="22"/>
          <w:szCs w:val="22"/>
          <w:lang w:val="ru-RU"/>
        </w:rPr>
        <w:t>Уважаемый г-н/ г-жа:</w:t>
      </w:r>
    </w:p>
    <w:p w14:paraId="3284F6D6" w14:textId="77777777" w:rsidR="00961037" w:rsidRPr="00687FC2" w:rsidRDefault="00961037" w:rsidP="00961037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snapToGrid w:val="0"/>
          <w:sz w:val="22"/>
          <w:szCs w:val="22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31FE35A7" w14:textId="77777777" w:rsidR="00961037" w:rsidRPr="00687FC2" w:rsidRDefault="00961037" w:rsidP="00961037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005D0D35" w14:textId="77777777" w:rsidR="00961037" w:rsidRPr="00687FC2" w:rsidRDefault="00961037" w:rsidP="0096103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lang w:val="ru-RU"/>
        </w:rPr>
      </w:pPr>
      <w:r w:rsidRPr="00687FC2">
        <w:rPr>
          <w:rFonts w:asciiTheme="minorHAnsi" w:hAnsiTheme="minorHAnsi" w:cstheme="minorHAnsi"/>
          <w:b/>
          <w:snapToGrid w:val="0"/>
          <w:lang w:val="ru-RU"/>
        </w:rPr>
        <w:t>Квалификация Поставщика услуг</w:t>
      </w:r>
    </w:p>
    <w:p w14:paraId="0CD04CF3" w14:textId="77777777" w:rsidR="00961037" w:rsidRPr="00687FC2" w:rsidRDefault="00961037" w:rsidP="00961037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lang w:val="ru-RU"/>
        </w:rPr>
      </w:pPr>
    </w:p>
    <w:p w14:paraId="2E24BD94" w14:textId="77777777" w:rsidR="00961037" w:rsidRPr="00687FC2" w:rsidRDefault="00961037" w:rsidP="00961037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p w14:paraId="52899A91" w14:textId="77777777" w:rsidR="00961037" w:rsidRPr="00687FC2" w:rsidRDefault="00961037" w:rsidP="00961037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lang w:val="ru-RU"/>
        </w:rPr>
        <w:t xml:space="preserve"> </w:t>
      </w:r>
    </w:p>
    <w:p w14:paraId="03FB8608" w14:textId="77777777" w:rsidR="00961037" w:rsidRPr="00687FC2" w:rsidRDefault="00961037" w:rsidP="009610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Профиль – описание характера коммерческой деятельности, сферы опыта, лицензии, сертификаты, аккредитации;</w:t>
      </w:r>
    </w:p>
    <w:p w14:paraId="63519880" w14:textId="77777777" w:rsidR="00961037" w:rsidRPr="00687FC2" w:rsidRDefault="00961037" w:rsidP="009610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Лицензии на ведение деятельности – регистрационные документы, свидетельство налогоплательщика и т.д.</w:t>
      </w:r>
    </w:p>
    <w:p w14:paraId="4C545E29" w14:textId="77777777" w:rsidR="00961037" w:rsidRPr="00687FC2" w:rsidRDefault="00961037" w:rsidP="009610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Последний отчет финансового аудита – декларация о доходах, балансовые отчеты для подтверждения своей финансовой стабильности, ликвидности, кредитоспособности, и рыночной репутации и т.д.;</w:t>
      </w:r>
    </w:p>
    <w:p w14:paraId="5BAD27CE" w14:textId="77777777" w:rsidR="00961037" w:rsidRPr="00687FC2" w:rsidRDefault="00961037" w:rsidP="009610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Репутация – список клиентов на аналогичные услуги, требуемые ПРООН, описание целей контракта, длительность, стоимость, наименование контакта;</w:t>
      </w:r>
    </w:p>
    <w:p w14:paraId="1CDCECAB" w14:textId="77777777" w:rsidR="00961037" w:rsidRPr="00687FC2" w:rsidRDefault="00961037" w:rsidP="009610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 xml:space="preserve">Сертификаты и аккредитации – включая сертификаты качества, патенты, сертификаты по экологии и т.д.  </w:t>
      </w:r>
    </w:p>
    <w:p w14:paraId="62702600" w14:textId="77777777" w:rsidR="00961037" w:rsidRPr="00687FC2" w:rsidRDefault="00961037" w:rsidP="0096103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ООН.</w:t>
      </w:r>
    </w:p>
    <w:p w14:paraId="036EAB97" w14:textId="77777777" w:rsidR="00961037" w:rsidRPr="00687FC2" w:rsidRDefault="00961037" w:rsidP="00961037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</w:p>
    <w:p w14:paraId="47B96E50" w14:textId="77777777" w:rsidR="00961037" w:rsidRPr="00687FC2" w:rsidRDefault="00961037" w:rsidP="00961037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</w:p>
    <w:p w14:paraId="2FC9BE38" w14:textId="77777777" w:rsidR="00961037" w:rsidRPr="00687FC2" w:rsidRDefault="00961037" w:rsidP="0096103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Предлагаемые</w:t>
      </w:r>
      <w:r w:rsidRPr="00687FC2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методы</w:t>
      </w:r>
      <w:r w:rsidRPr="00687FC2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выполнения</w:t>
      </w:r>
      <w:r w:rsidRPr="00687FC2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услуг</w:t>
      </w:r>
    </w:p>
    <w:p w14:paraId="699324EF" w14:textId="77777777" w:rsidR="00961037" w:rsidRPr="00687FC2" w:rsidRDefault="00961037" w:rsidP="00961037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961037" w:rsidRPr="007E070A" w14:paraId="1D2A4C5F" w14:textId="77777777" w:rsidTr="002B568D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6AD" w14:textId="77777777" w:rsidR="00961037" w:rsidRPr="00687FC2" w:rsidRDefault="00961037" w:rsidP="002B568D">
            <w:pPr>
              <w:pStyle w:val="BodyText2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87FC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ru-RU" w:eastAsia="en-US"/>
              </w:rPr>
              <w:t xml:space="preserve">Поставщик услуг должен описать,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7AC0A3F6" w14:textId="77777777" w:rsidR="00961037" w:rsidRPr="00687FC2" w:rsidRDefault="00961037" w:rsidP="00961037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87FC2">
        <w:rPr>
          <w:rFonts w:asciiTheme="minorHAnsi" w:hAnsiTheme="minorHAnsi" w:cstheme="minorHAnsi"/>
          <w:b/>
          <w:sz w:val="22"/>
          <w:szCs w:val="22"/>
        </w:rPr>
        <w:t>Квалификация</w:t>
      </w:r>
      <w:proofErr w:type="spellEnd"/>
      <w:r w:rsidRPr="00687F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87FC2">
        <w:rPr>
          <w:rFonts w:asciiTheme="minorHAnsi" w:hAnsiTheme="minorHAnsi" w:cstheme="minorHAnsi"/>
          <w:b/>
          <w:sz w:val="22"/>
          <w:szCs w:val="22"/>
        </w:rPr>
        <w:t>ключевого</w:t>
      </w:r>
      <w:proofErr w:type="spellEnd"/>
      <w:r w:rsidRPr="00687F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87FC2">
        <w:rPr>
          <w:rFonts w:asciiTheme="minorHAnsi" w:hAnsiTheme="minorHAnsi" w:cstheme="minorHAnsi"/>
          <w:b/>
          <w:sz w:val="22"/>
          <w:szCs w:val="22"/>
        </w:rPr>
        <w:t>персонала</w:t>
      </w:r>
      <w:proofErr w:type="spellEnd"/>
      <w:r w:rsidRPr="00687FC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5F1133" w14:textId="77777777" w:rsidR="00961037" w:rsidRPr="00687FC2" w:rsidRDefault="00961037" w:rsidP="00961037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0"/>
        </w:rPr>
      </w:pPr>
    </w:p>
    <w:p w14:paraId="19239CAF" w14:textId="77777777" w:rsidR="00961037" w:rsidRPr="00687FC2" w:rsidRDefault="00961037" w:rsidP="0096103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0"/>
          <w:lang w:val="ru-RU"/>
        </w:rPr>
      </w:pPr>
      <w:r w:rsidRPr="00687FC2">
        <w:rPr>
          <w:rFonts w:asciiTheme="minorHAnsi" w:hAnsiTheme="minorHAnsi" w:cstheme="minorHAnsi"/>
          <w:i/>
          <w:sz w:val="20"/>
          <w:lang w:val="ru-RU"/>
        </w:rPr>
        <w:t>По требованию ЗП Поставщик услуг должен представить:</w:t>
      </w:r>
    </w:p>
    <w:p w14:paraId="063EA02C" w14:textId="77777777" w:rsidR="00961037" w:rsidRPr="00687FC2" w:rsidRDefault="00961037" w:rsidP="0096103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sz w:val="20"/>
          <w:lang w:val="ru-RU"/>
        </w:rPr>
        <w:t>Имена и квалификации ключевого персонала, который будет оказывать услуги, с указанием лидера команды и вспомогательного персонала</w:t>
      </w:r>
      <w:r w:rsidRPr="00687FC2">
        <w:rPr>
          <w:rFonts w:asciiTheme="minorHAnsi" w:hAnsiTheme="minorHAnsi" w:cstheme="minorHAnsi"/>
          <w:i/>
          <w:iCs/>
          <w:sz w:val="20"/>
          <w:szCs w:val="20"/>
          <w:lang w:val="ru-RU"/>
        </w:rPr>
        <w:t>;</w:t>
      </w:r>
    </w:p>
    <w:p w14:paraId="2B936D1C" w14:textId="77777777" w:rsidR="00961037" w:rsidRPr="00687FC2" w:rsidRDefault="00961037" w:rsidP="0096103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</w:rPr>
      </w:pPr>
      <w:r w:rsidRPr="00687FC2">
        <w:rPr>
          <w:rFonts w:asciiTheme="minorHAnsi" w:hAnsiTheme="minorHAnsi" w:cstheme="minorHAnsi"/>
          <w:i/>
          <w:iCs/>
          <w:sz w:val="20"/>
          <w:szCs w:val="20"/>
          <w:lang w:val="ru-RU"/>
        </w:rPr>
        <w:t xml:space="preserve">Резюме предполагаемых сотрудников, с указанием профессиональных квалификаций, должны </w:t>
      </w:r>
      <w:r w:rsidRPr="00687FC2">
        <w:rPr>
          <w:rFonts w:asciiTheme="minorHAnsi" w:hAnsiTheme="minorHAnsi" w:cstheme="minorHAnsi"/>
          <w:i/>
          <w:iCs/>
          <w:sz w:val="20"/>
          <w:szCs w:val="20"/>
          <w:lang w:val="ru-RU"/>
        </w:rPr>
        <w:lastRenderedPageBreak/>
        <w:t xml:space="preserve">быть предоставлены по требованию </w:t>
      </w:r>
      <w:r w:rsidRPr="00687FC2">
        <w:rPr>
          <w:rFonts w:asciiTheme="minorHAnsi" w:hAnsiTheme="minorHAnsi" w:cstheme="minorHAnsi"/>
          <w:i/>
          <w:iCs/>
          <w:sz w:val="20"/>
          <w:szCs w:val="20"/>
        </w:rPr>
        <w:t xml:space="preserve">ЗП; и </w:t>
      </w:r>
    </w:p>
    <w:p w14:paraId="51CD9CB1" w14:textId="77777777" w:rsidR="00961037" w:rsidRPr="00687FC2" w:rsidRDefault="00961037" w:rsidP="0096103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687FC2">
        <w:rPr>
          <w:rFonts w:asciiTheme="minorHAnsi" w:hAnsiTheme="minorHAnsi" w:cstheme="minorHAnsi"/>
          <w:i/>
          <w:iCs/>
          <w:sz w:val="20"/>
          <w:szCs w:val="20"/>
          <w:lang w:val="ru-RU"/>
        </w:rPr>
        <w:t>Письменное подтверждение от каждого сотрудника, что они доступны в течение всего срока договора.</w:t>
      </w:r>
    </w:p>
    <w:p w14:paraId="5801241E" w14:textId="77777777" w:rsidR="00961037" w:rsidRPr="00687FC2" w:rsidRDefault="00961037" w:rsidP="00961037">
      <w:pPr>
        <w:rPr>
          <w:rFonts w:asciiTheme="minorHAnsi" w:hAnsiTheme="minorHAnsi" w:cstheme="minorHAnsi"/>
          <w:b/>
          <w:lang w:val="ru-RU"/>
        </w:rPr>
      </w:pPr>
    </w:p>
    <w:p w14:paraId="3ED3695E" w14:textId="77777777" w:rsidR="00961037" w:rsidRPr="00687FC2" w:rsidRDefault="00961037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  <w:bookmarkStart w:id="0" w:name="_Hlk5180072"/>
      <w:r w:rsidRPr="00687FC2">
        <w:rPr>
          <w:rFonts w:asciiTheme="minorHAnsi" w:hAnsiTheme="minorHAnsi" w:cstheme="minorHAnsi"/>
          <w:i/>
          <w:sz w:val="22"/>
          <w:szCs w:val="22"/>
          <w:lang w:val="ru-RU"/>
        </w:rPr>
        <w:t>[Имя и подпись уполномоченного лица Поставщика услуг]</w:t>
      </w:r>
    </w:p>
    <w:p w14:paraId="4F7E0627" w14:textId="77777777" w:rsidR="00BE052F" w:rsidRDefault="00961037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687FC2">
        <w:rPr>
          <w:rFonts w:asciiTheme="minorHAnsi" w:hAnsiTheme="minorHAnsi" w:cstheme="minorHAnsi"/>
          <w:i/>
          <w:sz w:val="22"/>
          <w:szCs w:val="22"/>
          <w:lang w:val="ru-RU"/>
        </w:rPr>
        <w:t>[Должность]</w:t>
      </w:r>
      <w:bookmarkEnd w:id="0"/>
    </w:p>
    <w:p w14:paraId="30BED931" w14:textId="77777777" w:rsidR="007E070A" w:rsidRDefault="007E070A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249EEA2B" w14:textId="77777777" w:rsidR="007E070A" w:rsidRDefault="007E070A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7F8A4464" w14:textId="77777777" w:rsidR="007E070A" w:rsidRDefault="007E070A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766EA92F" w14:textId="77777777" w:rsidR="007E070A" w:rsidRDefault="007E070A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  <w:bookmarkStart w:id="1" w:name="_GoBack"/>
      <w:bookmarkEnd w:id="1"/>
    </w:p>
    <w:p w14:paraId="0E5D6FD5" w14:textId="77777777" w:rsidR="007E070A" w:rsidRDefault="007E070A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3197E651" w14:textId="77777777" w:rsidR="007E070A" w:rsidRPr="00687FC2" w:rsidRDefault="007E070A" w:rsidP="007E070A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bookmarkStart w:id="2" w:name="_Hlk5180176"/>
      <w:r w:rsidRPr="00687FC2">
        <w:rPr>
          <w:rFonts w:asciiTheme="minorHAnsi" w:hAnsiTheme="minorHAnsi" w:cstheme="minorHAnsi"/>
          <w:b/>
          <w:sz w:val="22"/>
          <w:szCs w:val="22"/>
          <w:lang w:val="ru-RU"/>
        </w:rPr>
        <w:t>ПРИЛОЖЕНИЕ 2.б</w:t>
      </w:r>
    </w:p>
    <w:bookmarkEnd w:id="2"/>
    <w:p w14:paraId="2B6B8426" w14:textId="77777777" w:rsidR="007E070A" w:rsidRPr="00687FC2" w:rsidRDefault="007E070A" w:rsidP="007E070A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6B96DA9" w14:textId="77777777" w:rsidR="007E070A" w:rsidRPr="00687FC2" w:rsidRDefault="007E070A" w:rsidP="007E070A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bookmarkStart w:id="3" w:name="_Hlk5180183"/>
      <w:r w:rsidRPr="00687FC2">
        <w:rPr>
          <w:rFonts w:asciiTheme="minorHAnsi" w:hAnsiTheme="minorHAnsi" w:cstheme="minorHAnsi"/>
          <w:b/>
          <w:sz w:val="28"/>
          <w:szCs w:val="28"/>
          <w:lang w:val="ru-RU"/>
        </w:rPr>
        <w:t xml:space="preserve">ФОРМА ЗАЯВКИ для предоставления ценового предложения </w:t>
      </w:r>
    </w:p>
    <w:p w14:paraId="22B0CDA7" w14:textId="77777777" w:rsidR="007E070A" w:rsidRPr="00687FC2" w:rsidRDefault="007E070A" w:rsidP="007E070A">
      <w:pPr>
        <w:jc w:val="center"/>
        <w:rPr>
          <w:rFonts w:asciiTheme="minorHAnsi" w:hAnsiTheme="minorHAnsi" w:cstheme="minorHAnsi"/>
          <w:b/>
          <w:lang w:val="ru-RU"/>
        </w:rPr>
      </w:pPr>
      <w:r w:rsidRPr="00687FC2">
        <w:rPr>
          <w:rFonts w:asciiTheme="minorHAnsi" w:hAnsiTheme="minorHAnsi" w:cstheme="minorHAnsi"/>
          <w:b/>
          <w:sz w:val="28"/>
          <w:szCs w:val="28"/>
          <w:lang w:val="ru-RU"/>
        </w:rPr>
        <w:t>поставщика услуг</w:t>
      </w:r>
    </w:p>
    <w:bookmarkEnd w:id="3"/>
    <w:p w14:paraId="73CE50AA" w14:textId="77777777" w:rsidR="007E070A" w:rsidRPr="00B75190" w:rsidRDefault="007E070A" w:rsidP="007E070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B75190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B75190">
        <w:rPr>
          <w:rFonts w:asciiTheme="minorHAnsi" w:hAnsiTheme="minorHAnsi" w:cstheme="minorHAnsi"/>
          <w:b/>
          <w:i/>
          <w:color w:val="FF0000"/>
          <w:sz w:val="22"/>
          <w:szCs w:val="22"/>
          <w:vertAlign w:val="superscript"/>
        </w:rPr>
        <w:footnoteReference w:id="3"/>
      </w:r>
      <w:r w:rsidRPr="00B75190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 xml:space="preserve"> и предоставляться в отдельном файле с соответствующей пометкой и паролем)</w:t>
      </w:r>
    </w:p>
    <w:p w14:paraId="4CF97129" w14:textId="77777777" w:rsidR="007E070A" w:rsidRPr="00687FC2" w:rsidRDefault="007E070A" w:rsidP="007E070A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1876FED9" w14:textId="77777777" w:rsidR="007E070A" w:rsidRPr="00687FC2" w:rsidRDefault="007E070A" w:rsidP="007E070A">
      <w:pPr>
        <w:rPr>
          <w:rFonts w:asciiTheme="minorHAnsi" w:hAnsiTheme="minorHAnsi" w:cstheme="minorHAnsi"/>
          <w:b/>
          <w:lang w:val="ru-RU"/>
        </w:rPr>
      </w:pPr>
    </w:p>
    <w:p w14:paraId="281B9337" w14:textId="77777777" w:rsidR="007E070A" w:rsidRPr="00687FC2" w:rsidRDefault="007E070A" w:rsidP="007E070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Разбивка расходов по результатам выполнения работ*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5350"/>
        <w:gridCol w:w="1985"/>
        <w:gridCol w:w="1276"/>
      </w:tblGrid>
      <w:tr w:rsidR="007E070A" w:rsidRPr="00687FC2" w14:paraId="7FB6D309" w14:textId="77777777" w:rsidTr="00AE5090">
        <w:trPr>
          <w:trHeight w:val="18"/>
        </w:trPr>
        <w:tc>
          <w:tcPr>
            <w:tcW w:w="315" w:type="dxa"/>
            <w:vAlign w:val="center"/>
          </w:tcPr>
          <w:p w14:paraId="44EB6A4A" w14:textId="77777777" w:rsidR="007E070A" w:rsidRPr="00687FC2" w:rsidRDefault="007E070A" w:rsidP="00AE50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87FC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#</w:t>
            </w:r>
          </w:p>
        </w:tc>
        <w:tc>
          <w:tcPr>
            <w:tcW w:w="5350" w:type="dxa"/>
            <w:vAlign w:val="center"/>
          </w:tcPr>
          <w:p w14:paraId="16597366" w14:textId="77777777" w:rsidR="007E070A" w:rsidRPr="00687FC2" w:rsidRDefault="007E070A" w:rsidP="00AE5090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Результаты</w:t>
            </w:r>
          </w:p>
        </w:tc>
        <w:tc>
          <w:tcPr>
            <w:tcW w:w="1985" w:type="dxa"/>
            <w:vAlign w:val="center"/>
          </w:tcPr>
          <w:p w14:paraId="00ACD3B8" w14:textId="77777777" w:rsidR="007E070A" w:rsidRPr="00687FC2" w:rsidRDefault="007E070A" w:rsidP="00AE5090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Сроки исполнения</w:t>
            </w:r>
          </w:p>
        </w:tc>
        <w:tc>
          <w:tcPr>
            <w:tcW w:w="1276" w:type="dxa"/>
          </w:tcPr>
          <w:p w14:paraId="0142EE26" w14:textId="77777777" w:rsidR="007E070A" w:rsidRPr="00687FC2" w:rsidRDefault="007E070A" w:rsidP="00AE5090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Условия оплаты (%)</w:t>
            </w:r>
          </w:p>
        </w:tc>
      </w:tr>
      <w:tr w:rsidR="007E070A" w:rsidRPr="00687FC2" w14:paraId="020DDE75" w14:textId="77777777" w:rsidTr="002361DE">
        <w:trPr>
          <w:trHeight w:val="486"/>
        </w:trPr>
        <w:tc>
          <w:tcPr>
            <w:tcW w:w="315" w:type="dxa"/>
          </w:tcPr>
          <w:p w14:paraId="23CB048E" w14:textId="77777777" w:rsidR="007E070A" w:rsidRPr="00083485" w:rsidRDefault="007E070A" w:rsidP="007E070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8348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  <w:p w14:paraId="3E7A85B1" w14:textId="77777777" w:rsidR="007E070A" w:rsidRPr="00083485" w:rsidRDefault="007E070A" w:rsidP="007E070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350" w:type="dxa"/>
            <w:vAlign w:val="center"/>
          </w:tcPr>
          <w:p w14:paraId="7D67A36D" w14:textId="77777777" w:rsidR="007E070A" w:rsidRPr="00083485" w:rsidRDefault="007E070A" w:rsidP="007E070A">
            <w:pPr>
              <w:rPr>
                <w:rFonts w:asciiTheme="minorHAnsi" w:hAnsiTheme="minorHAnsi" w:cstheme="minorHAnsi"/>
                <w:lang w:val="ru-RU"/>
              </w:rPr>
            </w:pP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>Представлен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ие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детальн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 xml:space="preserve">ого 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>рабоч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его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план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а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и технологическ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ой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концепци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по закладке демонстрационных участков.</w:t>
            </w:r>
          </w:p>
        </w:tc>
        <w:tc>
          <w:tcPr>
            <w:tcW w:w="1985" w:type="dxa"/>
          </w:tcPr>
          <w:p w14:paraId="0BF57B6C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DA0CC9">
              <w:rPr>
                <w:rFonts w:asciiTheme="minorHAnsi" w:hAnsiTheme="minorHAnsi" w:cstheme="minorHAnsi"/>
                <w:color w:val="FF0000"/>
              </w:rPr>
              <w:t>2</w:t>
            </w:r>
            <w:r w:rsidRPr="00DA0CC9">
              <w:rPr>
                <w:rFonts w:asciiTheme="minorHAnsi" w:hAnsiTheme="minorHAnsi" w:cstheme="minorHAnsi"/>
                <w:color w:val="FF0000"/>
                <w:lang w:val="ru-RU"/>
              </w:rPr>
              <w:t>9 июня 2019 г.</w:t>
            </w:r>
          </w:p>
          <w:p w14:paraId="638C8439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276" w:type="dxa"/>
          </w:tcPr>
          <w:p w14:paraId="20B95C12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7E070A" w:rsidRPr="00687FC2" w14:paraId="1822FC6B" w14:textId="77777777" w:rsidTr="002361DE">
        <w:trPr>
          <w:trHeight w:val="18"/>
        </w:trPr>
        <w:tc>
          <w:tcPr>
            <w:tcW w:w="315" w:type="dxa"/>
          </w:tcPr>
          <w:p w14:paraId="691BDFA8" w14:textId="77777777" w:rsidR="007E070A" w:rsidRPr="00083485" w:rsidRDefault="007E070A" w:rsidP="007E070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8348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5350" w:type="dxa"/>
            <w:vAlign w:val="center"/>
          </w:tcPr>
          <w:p w14:paraId="6D600FDD" w14:textId="77777777" w:rsidR="007E070A" w:rsidRPr="00083485" w:rsidRDefault="007E070A" w:rsidP="007E070A">
            <w:pPr>
              <w:rPr>
                <w:rFonts w:asciiTheme="minorHAnsi" w:hAnsiTheme="minorHAnsi" w:cstheme="minorHAnsi"/>
                <w:lang w:val="ru-RU"/>
              </w:rPr>
            </w:pP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>Представлен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ие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отчет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а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о подготовке и организации демонстрационных участков по выращиванию указанных сельскохозяйственных культур по различным технологиям.</w:t>
            </w:r>
          </w:p>
        </w:tc>
        <w:tc>
          <w:tcPr>
            <w:tcW w:w="1985" w:type="dxa"/>
          </w:tcPr>
          <w:p w14:paraId="194D8E58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  <w:p w14:paraId="4F5A7F97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DA0CC9">
              <w:rPr>
                <w:rFonts w:asciiTheme="minorHAnsi" w:hAnsiTheme="minorHAnsi" w:cstheme="minorHAnsi"/>
                <w:color w:val="FF0000"/>
                <w:lang w:val="ru-RU"/>
              </w:rPr>
              <w:t xml:space="preserve">15 июля  2019 г. </w:t>
            </w:r>
          </w:p>
        </w:tc>
        <w:tc>
          <w:tcPr>
            <w:tcW w:w="1276" w:type="dxa"/>
          </w:tcPr>
          <w:p w14:paraId="5DDD917B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7E070A" w:rsidRPr="00687FC2" w14:paraId="00CFD06B" w14:textId="77777777" w:rsidTr="002361DE">
        <w:trPr>
          <w:trHeight w:val="18"/>
        </w:trPr>
        <w:tc>
          <w:tcPr>
            <w:tcW w:w="315" w:type="dxa"/>
          </w:tcPr>
          <w:p w14:paraId="113A5B75" w14:textId="77777777" w:rsidR="007E070A" w:rsidRPr="00083485" w:rsidRDefault="007E070A" w:rsidP="007E070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8348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5350" w:type="dxa"/>
            <w:vAlign w:val="center"/>
          </w:tcPr>
          <w:p w14:paraId="06D34F08" w14:textId="77777777" w:rsidR="007E070A" w:rsidRPr="00F125B2" w:rsidRDefault="007E070A" w:rsidP="007E070A">
            <w:pPr>
              <w:rPr>
                <w:rFonts w:ascii="Calibri" w:eastAsia="Lucida Sans Unicode" w:hAnsi="Calibri" w:cs="Calibri"/>
                <w:szCs w:val="22"/>
                <w:lang w:val="ru-RU"/>
              </w:rPr>
            </w:pP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>Представлен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ие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>отчет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а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 xml:space="preserve"> об анализе диверсификации зернового производства в сравнении с монокультурой пшеницы в условиях Северного Казахстана.</w:t>
            </w:r>
          </w:p>
          <w:p w14:paraId="738B89DE" w14:textId="77777777" w:rsidR="007E070A" w:rsidRPr="00083485" w:rsidRDefault="007E070A" w:rsidP="007E070A">
            <w:pPr>
              <w:rPr>
                <w:rFonts w:ascii="Calibri" w:eastAsia="Lucida Sans Unicode" w:hAnsi="Calibri" w:cs="Calibri"/>
                <w:sz w:val="22"/>
                <w:szCs w:val="22"/>
                <w:lang w:val="ru-RU"/>
              </w:rPr>
            </w:pP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>Представлен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ие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>дв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ух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 xml:space="preserve"> интегрированны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х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 xml:space="preserve"> технологически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х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 xml:space="preserve"> карт землепользования на примере среднего и крупного хозяйства</w:t>
            </w:r>
          </w:p>
        </w:tc>
        <w:tc>
          <w:tcPr>
            <w:tcW w:w="1985" w:type="dxa"/>
          </w:tcPr>
          <w:p w14:paraId="4B35110B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DA0CC9">
              <w:rPr>
                <w:rFonts w:asciiTheme="minorHAnsi" w:hAnsiTheme="minorHAnsi" w:cstheme="minorHAnsi"/>
                <w:color w:val="FF0000"/>
                <w:lang w:val="ru-RU"/>
              </w:rPr>
              <w:t>25 августа 2019 г.</w:t>
            </w:r>
          </w:p>
        </w:tc>
        <w:tc>
          <w:tcPr>
            <w:tcW w:w="1276" w:type="dxa"/>
          </w:tcPr>
          <w:p w14:paraId="4DDBB587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7E070A" w:rsidRPr="00687FC2" w14:paraId="34D18252" w14:textId="77777777" w:rsidTr="00AE5090">
        <w:trPr>
          <w:trHeight w:val="18"/>
        </w:trPr>
        <w:tc>
          <w:tcPr>
            <w:tcW w:w="315" w:type="dxa"/>
          </w:tcPr>
          <w:p w14:paraId="3F7B3A37" w14:textId="77777777" w:rsidR="007E070A" w:rsidRPr="00083485" w:rsidRDefault="007E070A" w:rsidP="007E07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4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50" w:type="dxa"/>
          </w:tcPr>
          <w:p w14:paraId="7575234D" w14:textId="77777777" w:rsidR="007E070A" w:rsidRPr="00762D80" w:rsidRDefault="007E070A" w:rsidP="007E070A">
            <w:pPr>
              <w:rPr>
                <w:rFonts w:ascii="Calibri" w:eastAsia="Lucida Sans Unicode" w:hAnsi="Calibri" w:cs="Calibri"/>
                <w:szCs w:val="22"/>
                <w:lang w:val="ru-RU"/>
              </w:rPr>
            </w:pPr>
            <w:r>
              <w:rPr>
                <w:rFonts w:ascii="Calibri" w:eastAsia="Lucida Sans Unicode" w:hAnsi="Calibri" w:cs="Calibri"/>
                <w:szCs w:val="22"/>
                <w:lang w:val="ru-RU"/>
              </w:rPr>
              <w:t xml:space="preserve">Организация </w:t>
            </w:r>
            <w:r w:rsidRPr="00762D80">
              <w:rPr>
                <w:rFonts w:ascii="Calibri" w:eastAsia="Lucida Sans Unicode" w:hAnsi="Calibri" w:cs="Calibri"/>
                <w:szCs w:val="22"/>
                <w:lang w:val="ru-RU"/>
              </w:rPr>
              <w:t>и проведен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ие</w:t>
            </w:r>
            <w:r w:rsidRPr="00762D80">
              <w:rPr>
                <w:rFonts w:ascii="Calibri" w:eastAsia="Lucida Sans Unicode" w:hAnsi="Calibri" w:cs="Calibri"/>
                <w:szCs w:val="22"/>
                <w:lang w:val="ru-RU"/>
              </w:rPr>
              <w:t xml:space="preserve"> 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дня</w:t>
            </w:r>
            <w:r w:rsidRPr="00762D80">
              <w:rPr>
                <w:rFonts w:ascii="Calibri" w:eastAsia="Lucida Sans Unicode" w:hAnsi="Calibri" w:cs="Calibri"/>
                <w:szCs w:val="22"/>
                <w:lang w:val="ru-RU"/>
              </w:rPr>
              <w:t xml:space="preserve"> поля с участием фермеров, местной исполнительной власти, представителей научных, неправительственных и международных организации и СМИ (программа и список участников должен быь согласовать с ПРООН заранее).</w:t>
            </w:r>
          </w:p>
          <w:p w14:paraId="29D825AE" w14:textId="77777777" w:rsidR="007E070A" w:rsidRPr="00F125B2" w:rsidRDefault="007E070A" w:rsidP="007E070A">
            <w:pPr>
              <w:rPr>
                <w:rFonts w:ascii="Calibri" w:eastAsia="Lucida Sans Unicode" w:hAnsi="Calibri" w:cs="Calibri"/>
                <w:szCs w:val="22"/>
                <w:lang w:val="ru-RU"/>
              </w:rPr>
            </w:pPr>
            <w:r>
              <w:rPr>
                <w:rFonts w:ascii="Calibri" w:eastAsia="Lucida Sans Unicode" w:hAnsi="Calibri" w:cs="Calibri"/>
                <w:szCs w:val="22"/>
                <w:lang w:val="ru-RU"/>
              </w:rPr>
              <w:t>- Представлен о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>тчет об оцифровке полей и на основе целевых участков и разработке рекомендаций для комплекса мер по внедрению точной системы земледелия;</w:t>
            </w:r>
          </w:p>
          <w:p w14:paraId="642A3C7B" w14:textId="77777777" w:rsidR="007E070A" w:rsidRPr="00083485" w:rsidRDefault="007E070A" w:rsidP="007E070A">
            <w:pPr>
              <w:rPr>
                <w:rFonts w:ascii="Calibri" w:eastAsia="Lucida Sans Unicode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Lucida Sans Unicode" w:hAnsi="Calibri" w:cs="Calibri"/>
                <w:szCs w:val="22"/>
                <w:lang w:val="ru-RU"/>
              </w:rPr>
              <w:t>- Представлен о</w:t>
            </w:r>
            <w:r w:rsidRPr="00F125B2">
              <w:rPr>
                <w:rFonts w:ascii="Calibri" w:eastAsia="Lucida Sans Unicode" w:hAnsi="Calibri" w:cs="Calibri"/>
                <w:szCs w:val="22"/>
                <w:lang w:val="ru-RU"/>
              </w:rPr>
              <w:t>тчет о формировании базы данных о конкретных результатах демонстрационных полей по применению адаптационных и интегрированных технологий возделывания основных культур;</w:t>
            </w:r>
          </w:p>
        </w:tc>
        <w:tc>
          <w:tcPr>
            <w:tcW w:w="1985" w:type="dxa"/>
          </w:tcPr>
          <w:p w14:paraId="435F2455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DA0CC9">
              <w:rPr>
                <w:rFonts w:asciiTheme="minorHAnsi" w:hAnsiTheme="minorHAnsi" w:cstheme="minorHAnsi"/>
                <w:color w:val="FF0000"/>
                <w:lang w:val="ru-RU"/>
              </w:rPr>
              <w:t>15 октября 2019 г.</w:t>
            </w:r>
          </w:p>
          <w:p w14:paraId="3401AF11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  <w:p w14:paraId="3FA5DF04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  <w:p w14:paraId="59696D00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276" w:type="dxa"/>
          </w:tcPr>
          <w:p w14:paraId="3C877CF4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  <w:tr w:rsidR="007E070A" w:rsidRPr="00687FC2" w14:paraId="0D440289" w14:textId="77777777" w:rsidTr="00AE5090">
        <w:trPr>
          <w:trHeight w:val="18"/>
        </w:trPr>
        <w:tc>
          <w:tcPr>
            <w:tcW w:w="315" w:type="dxa"/>
          </w:tcPr>
          <w:p w14:paraId="648149EC" w14:textId="77777777" w:rsidR="007E070A" w:rsidRPr="003E3A66" w:rsidRDefault="007E070A" w:rsidP="007E070A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5350" w:type="dxa"/>
          </w:tcPr>
          <w:p w14:paraId="4EFDBD2C" w14:textId="77777777" w:rsidR="007E070A" w:rsidRDefault="007E070A" w:rsidP="007E070A">
            <w:pPr>
              <w:rPr>
                <w:rFonts w:ascii="Calibri" w:eastAsia="Lucida Sans Unicode" w:hAnsi="Calibri" w:cs="Calibri"/>
                <w:szCs w:val="22"/>
                <w:lang w:val="ru-RU"/>
              </w:rPr>
            </w:pP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>Представлен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ие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о</w:t>
            </w:r>
            <w:r w:rsidRPr="00B72D3A">
              <w:rPr>
                <w:rFonts w:ascii="Calibri" w:eastAsia="Lucida Sans Unicode" w:hAnsi="Calibri" w:cs="Calibri"/>
                <w:szCs w:val="22"/>
                <w:lang w:val="ru-RU"/>
              </w:rPr>
              <w:t>тчет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а</w:t>
            </w:r>
            <w:r w:rsidRPr="00B72D3A">
              <w:rPr>
                <w:rFonts w:ascii="Calibri" w:eastAsia="Lucida Sans Unicode" w:hAnsi="Calibri" w:cs="Calibri"/>
                <w:szCs w:val="22"/>
                <w:lang w:val="ru-RU"/>
              </w:rPr>
              <w:t xml:space="preserve"> об организации научно-практических семинаров по устойчивому управлению земельными ресурсами региона проведения исследований (нулевая и минимальная обработка почв, плодосменные, зернопаровые и кормовые севообороты, использование агрохимических и биопрепаратов).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</w:t>
            </w:r>
          </w:p>
          <w:p w14:paraId="774F2409" w14:textId="77777777" w:rsidR="007E070A" w:rsidRPr="001D4211" w:rsidRDefault="007E070A" w:rsidP="007E070A">
            <w:pPr>
              <w:rPr>
                <w:rFonts w:ascii="Calibri" w:eastAsia="Lucida Sans Unicode" w:hAnsi="Calibri" w:cs="Calibri"/>
                <w:szCs w:val="22"/>
                <w:lang w:val="ru-RU"/>
              </w:rPr>
            </w:pP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>Представлен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ие</w:t>
            </w:r>
            <w:r w:rsidRPr="008B3D9A">
              <w:rPr>
                <w:rFonts w:ascii="Calibri" w:eastAsia="Lucida Sans Unicode" w:hAnsi="Calibri" w:cs="Calibri"/>
                <w:szCs w:val="22"/>
                <w:lang w:val="ru-RU"/>
              </w:rPr>
              <w:t xml:space="preserve"> 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ф</w:t>
            </w:r>
            <w:r w:rsidRPr="00F70798">
              <w:rPr>
                <w:rFonts w:ascii="Calibri" w:eastAsia="Lucida Sans Unicode" w:hAnsi="Calibri" w:cs="Calibri"/>
                <w:szCs w:val="22"/>
                <w:lang w:val="ru-RU"/>
              </w:rPr>
              <w:t>инальн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ого</w:t>
            </w:r>
            <w:r w:rsidRPr="00F70798">
              <w:rPr>
                <w:rFonts w:ascii="Calibri" w:eastAsia="Lucida Sans Unicode" w:hAnsi="Calibri" w:cs="Calibri"/>
                <w:szCs w:val="22"/>
                <w:lang w:val="ru-RU"/>
              </w:rPr>
              <w:t xml:space="preserve"> отчет</w:t>
            </w:r>
            <w:r>
              <w:rPr>
                <w:rFonts w:ascii="Calibri" w:eastAsia="Lucida Sans Unicode" w:hAnsi="Calibri" w:cs="Calibri"/>
                <w:szCs w:val="22"/>
                <w:lang w:val="ru-RU"/>
              </w:rPr>
              <w:t>а</w:t>
            </w:r>
            <w:r w:rsidRPr="00F70798">
              <w:rPr>
                <w:rFonts w:ascii="Calibri" w:eastAsia="Lucida Sans Unicode" w:hAnsi="Calibri" w:cs="Calibri"/>
                <w:szCs w:val="22"/>
                <w:lang w:val="ru-RU"/>
              </w:rPr>
              <w:t xml:space="preserve"> о всей проведенной работе в рамках организации демонстрационных участков. </w:t>
            </w:r>
          </w:p>
        </w:tc>
        <w:tc>
          <w:tcPr>
            <w:tcW w:w="1985" w:type="dxa"/>
          </w:tcPr>
          <w:p w14:paraId="3226726B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DA0CC9">
              <w:rPr>
                <w:rFonts w:asciiTheme="minorHAnsi" w:hAnsiTheme="minorHAnsi" w:cstheme="minorHAnsi"/>
                <w:color w:val="FF0000"/>
                <w:lang w:val="ru-RU"/>
              </w:rPr>
              <w:t>1 декабря 2019 г.</w:t>
            </w:r>
          </w:p>
        </w:tc>
        <w:tc>
          <w:tcPr>
            <w:tcW w:w="1276" w:type="dxa"/>
          </w:tcPr>
          <w:p w14:paraId="0800442C" w14:textId="77777777" w:rsidR="007E070A" w:rsidRPr="00DA0CC9" w:rsidRDefault="007E070A" w:rsidP="007E070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</w:tr>
    </w:tbl>
    <w:p w14:paraId="0521FE3E" w14:textId="77777777" w:rsidR="007E070A" w:rsidRPr="00687FC2" w:rsidRDefault="007E070A" w:rsidP="007E070A">
      <w:pPr>
        <w:rPr>
          <w:rFonts w:asciiTheme="minorHAnsi" w:hAnsiTheme="minorHAnsi" w:cstheme="minorHAnsi"/>
          <w:snapToGrid w:val="0"/>
          <w:lang w:val="ru-RU"/>
        </w:rPr>
      </w:pPr>
    </w:p>
    <w:p w14:paraId="0423340B" w14:textId="77777777" w:rsidR="007E070A" w:rsidRPr="00687FC2" w:rsidRDefault="007E070A" w:rsidP="007E070A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ru-RU"/>
        </w:rPr>
      </w:pPr>
      <w:r w:rsidRPr="00687FC2">
        <w:rPr>
          <w:rFonts w:asciiTheme="minorHAnsi" w:hAnsiTheme="minorHAnsi" w:cstheme="minorHAnsi"/>
          <w:i/>
          <w:snapToGrid w:val="0"/>
          <w:lang w:val="ru-RU"/>
        </w:rPr>
        <w:t>* Данная разбивка будет служить основанием для выплаты траншей</w:t>
      </w:r>
    </w:p>
    <w:p w14:paraId="55904138" w14:textId="77777777" w:rsidR="007E070A" w:rsidRPr="00687FC2" w:rsidRDefault="007E070A" w:rsidP="007E070A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 w:val="10"/>
          <w:szCs w:val="10"/>
          <w:lang w:val="ru-RU"/>
        </w:rPr>
      </w:pPr>
    </w:p>
    <w:p w14:paraId="1A22D62A" w14:textId="77777777" w:rsidR="007E070A" w:rsidRPr="00687FC2" w:rsidRDefault="007E070A" w:rsidP="007E070A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687FC2">
        <w:rPr>
          <w:rFonts w:asciiTheme="minorHAnsi" w:hAnsiTheme="minorHAnsi" w:cstheme="minorHAnsi"/>
          <w:b/>
          <w:i/>
          <w:snapToGrid w:val="0"/>
          <w:szCs w:val="22"/>
          <w:lang w:val="ru-RU"/>
        </w:rPr>
        <w:t>Разбивка расходов по составляющим компонентам расходов [только в качестве примера]</w:t>
      </w:r>
      <w:r w:rsidRPr="00687FC2">
        <w:rPr>
          <w:rFonts w:asciiTheme="minorHAnsi" w:hAnsiTheme="minorHAnsi" w:cstheme="minorHAnsi"/>
          <w:b/>
          <w:snapToGrid w:val="0"/>
          <w:szCs w:val="22"/>
          <w:lang w:val="ru-RU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7"/>
        <w:gridCol w:w="1741"/>
        <w:gridCol w:w="1890"/>
        <w:gridCol w:w="1350"/>
        <w:gridCol w:w="1170"/>
      </w:tblGrid>
      <w:tr w:rsidR="007E070A" w:rsidRPr="00687FC2" w14:paraId="284D557D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469" w14:textId="77777777" w:rsidR="007E070A" w:rsidRPr="00687FC2" w:rsidRDefault="007E070A" w:rsidP="00AE5090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A11A" w14:textId="77777777" w:rsidR="007E070A" w:rsidRPr="00687FC2" w:rsidRDefault="007E070A" w:rsidP="00AE5090">
            <w:pPr>
              <w:ind w:right="-108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Оплата за единицу времени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DF0" w14:textId="77777777" w:rsidR="007E070A" w:rsidRPr="00687FC2" w:rsidRDefault="007E070A" w:rsidP="00AE5090">
            <w:pPr>
              <w:ind w:right="-108"/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CB59" w14:textId="77777777" w:rsidR="007E070A" w:rsidRPr="00687FC2" w:rsidRDefault="007E070A" w:rsidP="00AE5090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E0CA" w14:textId="77777777" w:rsidR="007E070A" w:rsidRPr="00687FC2" w:rsidRDefault="007E070A" w:rsidP="00AE5090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Общая ставка</w:t>
            </w:r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</w:p>
        </w:tc>
      </w:tr>
      <w:tr w:rsidR="007E070A" w:rsidRPr="00687FC2" w14:paraId="4B39AEC7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676A" w14:textId="77777777" w:rsidR="007E070A" w:rsidRPr="00687FC2" w:rsidRDefault="007E070A" w:rsidP="00AE5090">
            <w:pPr>
              <w:rPr>
                <w:rFonts w:asciiTheme="minorHAnsi" w:hAnsiTheme="minorHAnsi" w:cstheme="minorHAnsi"/>
                <w:b/>
                <w:snapToGrid w:val="0"/>
              </w:rPr>
            </w:pPr>
            <w:smartTag w:uri="urn:schemas-microsoft-com:office:smarttags" w:element="place">
              <w:r w:rsidRPr="00687FC2">
                <w:rPr>
                  <w:rFonts w:asciiTheme="minorHAnsi" w:hAnsiTheme="minorHAnsi" w:cstheme="minorHAnsi"/>
                  <w:b/>
                  <w:snapToGrid w:val="0"/>
                </w:rPr>
                <w:t>I.</w:t>
              </w:r>
            </w:smartTag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Услуги персонала</w:t>
            </w:r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087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EC7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82B4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5E4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3707DC44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F5E9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1. Услуги головного офиса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F8E2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DF13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81A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4C03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7E070A" w:rsidRPr="00687FC2" w14:paraId="63CD4D62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9FD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 xml:space="preserve">a.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Услуга</w:t>
            </w:r>
            <w:r w:rsidRPr="00687FC2">
              <w:rPr>
                <w:rFonts w:asciiTheme="minorHAnsi" w:hAnsiTheme="minorHAnsi" w:cstheme="minorHAnsi"/>
                <w:snapToGrid w:val="0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3E39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C5FC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0DA4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3628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7F5B9CEC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92EC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b.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Услуга</w:t>
            </w:r>
            <w:r w:rsidRPr="00687FC2">
              <w:rPr>
                <w:rFonts w:asciiTheme="minorHAnsi" w:hAnsiTheme="minorHAnsi" w:cstheme="minorHAnsi"/>
                <w:snapToGrid w:val="0"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E45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648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FC7D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390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7D50C738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0776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2.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Услуги полевых офисов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247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A3BD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4A4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42C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57EDAD6D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8C5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proofErr w:type="gramStart"/>
            <w:r w:rsidRPr="00687FC2">
              <w:rPr>
                <w:rFonts w:asciiTheme="minorHAnsi" w:hAnsiTheme="minorHAnsi" w:cstheme="minorHAnsi"/>
                <w:snapToGrid w:val="0"/>
              </w:rPr>
              <w:t>a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.</w:t>
            </w:r>
            <w:proofErr w:type="gramEnd"/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6EC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EE8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3596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407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7E070A" w:rsidRPr="00687FC2" w14:paraId="17C49F25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00DE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>b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.  Услуга 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2F6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15D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414F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9DF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7E070A" w:rsidRPr="00687FC2" w14:paraId="6F6656B2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B95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3.  Услуги из-за зарубежа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55D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E95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2739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5D0C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7E070A" w:rsidRPr="00687FC2" w14:paraId="7FCBB916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37D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>a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.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40C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AD29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C9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504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7E070A" w:rsidRPr="00687FC2" w14:paraId="6AA02C10" w14:textId="77777777" w:rsidTr="00AE5090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AA4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</w:t>
            </w:r>
            <w:r w:rsidRPr="00687FC2">
              <w:rPr>
                <w:rFonts w:asciiTheme="minorHAnsi" w:hAnsiTheme="minorHAnsi" w:cstheme="minorHAnsi"/>
                <w:snapToGrid w:val="0"/>
              </w:rPr>
              <w:t>b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.  Услуга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3EA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5C8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5854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4CED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7E070A" w:rsidRPr="00687FC2" w14:paraId="5127643A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4758" w14:textId="77777777" w:rsidR="007E070A" w:rsidRPr="00687FC2" w:rsidRDefault="007E070A" w:rsidP="00AE5090">
            <w:pPr>
              <w:rPr>
                <w:rFonts w:asciiTheme="minorHAnsi" w:hAnsiTheme="minorHAnsi" w:cstheme="minorHAnsi"/>
                <w:b/>
                <w:snapToGrid w:val="0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</w:rPr>
              <w:t xml:space="preserve">II. </w:t>
            </w: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B32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4F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D7F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7C1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1DC69E6C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ECE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1.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EA23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F073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3F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C5D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179AB8D5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514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2.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Суточное денежное довольствие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F10C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294F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8E45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CD59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132E2DD4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93A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3.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4F92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3D6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F3BD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823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39258BD6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EF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4.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Копирование документов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E4D8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FE85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C2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6E05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373E31F1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584C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5.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Аренда оборудования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75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FB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06D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B30A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687FC2" w14:paraId="38D3A425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C3F0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snapToGrid w:val="0"/>
              </w:rPr>
              <w:t xml:space="preserve">           6.  </w:t>
            </w:r>
            <w:r w:rsidRPr="00687FC2">
              <w:rPr>
                <w:rFonts w:asciiTheme="minorHAnsi" w:hAnsiTheme="minorHAnsi" w:cstheme="minorHAnsi"/>
                <w:snapToGrid w:val="0"/>
                <w:lang w:val="ru-RU"/>
              </w:rPr>
              <w:t>Иное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C2C7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80B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5056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D41F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E070A" w:rsidRPr="007E070A" w14:paraId="6E40F9E6" w14:textId="77777777" w:rsidTr="00AE5090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F516" w14:textId="77777777" w:rsidR="007E070A" w:rsidRPr="00687FC2" w:rsidRDefault="007E070A" w:rsidP="00AE5090">
            <w:pPr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687FC2">
              <w:rPr>
                <w:rFonts w:asciiTheme="minorHAnsi" w:hAnsiTheme="minorHAnsi" w:cstheme="minorHAnsi"/>
                <w:b/>
                <w:snapToGrid w:val="0"/>
              </w:rPr>
              <w:t>III</w:t>
            </w:r>
            <w:r w:rsidRPr="00687FC2">
              <w:rPr>
                <w:rFonts w:asciiTheme="minorHAnsi" w:hAnsiTheme="minorHAnsi" w:cstheme="minorHAnsi"/>
                <w:b/>
                <w:snapToGrid w:val="0"/>
                <w:lang w:val="ru-RU"/>
              </w:rPr>
              <w:t xml:space="preserve">. Иные расходы, связанные с выполнением работ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1812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488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CEA6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DD1" w14:textId="77777777" w:rsidR="007E070A" w:rsidRPr="00687FC2" w:rsidRDefault="007E070A" w:rsidP="00AE5090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</w:tbl>
    <w:p w14:paraId="4DBFD7A0" w14:textId="77777777" w:rsidR="007E070A" w:rsidRPr="00687FC2" w:rsidRDefault="007E070A" w:rsidP="007E070A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3C004B1" w14:textId="77777777" w:rsidR="007E070A" w:rsidRPr="00687FC2" w:rsidRDefault="007E070A" w:rsidP="007E070A">
      <w:pPr>
        <w:ind w:left="4320"/>
        <w:rPr>
          <w:rFonts w:asciiTheme="minorHAnsi" w:hAnsiTheme="minorHAnsi" w:cstheme="minorHAnsi"/>
          <w:i/>
          <w:lang w:val="ru-RU"/>
        </w:rPr>
      </w:pPr>
      <w:r w:rsidRPr="00687FC2">
        <w:rPr>
          <w:rFonts w:asciiTheme="minorHAnsi" w:hAnsiTheme="minorHAnsi" w:cstheme="minorHAnsi"/>
          <w:i/>
          <w:lang w:val="ru-RU"/>
        </w:rPr>
        <w:t>[Имя и подпись уполномоченного лица Поставщика услуг]</w:t>
      </w:r>
    </w:p>
    <w:p w14:paraId="0880E5E7" w14:textId="77777777" w:rsidR="007E070A" w:rsidRPr="00687FC2" w:rsidRDefault="007E070A" w:rsidP="007E070A">
      <w:pPr>
        <w:ind w:left="4320"/>
        <w:rPr>
          <w:rFonts w:asciiTheme="minorHAnsi" w:hAnsiTheme="minorHAnsi" w:cstheme="minorHAnsi"/>
          <w:i/>
          <w:lang w:val="ru-RU"/>
        </w:rPr>
      </w:pPr>
      <w:r w:rsidRPr="00687FC2">
        <w:rPr>
          <w:rFonts w:asciiTheme="minorHAnsi" w:hAnsiTheme="minorHAnsi" w:cstheme="minorHAnsi"/>
          <w:i/>
          <w:lang w:val="ru-RU"/>
        </w:rPr>
        <w:t>[Должность]</w:t>
      </w:r>
    </w:p>
    <w:p w14:paraId="54007C19" w14:textId="77777777" w:rsidR="007E070A" w:rsidRDefault="007E070A" w:rsidP="007E070A"/>
    <w:p w14:paraId="31A5B93A" w14:textId="77777777" w:rsidR="007E070A" w:rsidRPr="00961037" w:rsidRDefault="007E070A" w:rsidP="00961037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sectPr w:rsidR="007E070A" w:rsidRPr="00961037" w:rsidSect="0041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D367" w14:textId="77777777" w:rsidR="000B7C6D" w:rsidRDefault="000B7C6D" w:rsidP="00961037">
      <w:r>
        <w:separator/>
      </w:r>
    </w:p>
  </w:endnote>
  <w:endnote w:type="continuationSeparator" w:id="0">
    <w:p w14:paraId="1B893668" w14:textId="77777777" w:rsidR="000B7C6D" w:rsidRDefault="000B7C6D" w:rsidP="009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8C5" w14:textId="77777777" w:rsidR="000B7C6D" w:rsidRDefault="000B7C6D" w:rsidP="00961037">
      <w:r>
        <w:separator/>
      </w:r>
    </w:p>
  </w:footnote>
  <w:footnote w:type="continuationSeparator" w:id="0">
    <w:p w14:paraId="2F681D47" w14:textId="77777777" w:rsidR="000B7C6D" w:rsidRDefault="000B7C6D" w:rsidP="00961037">
      <w:r>
        <w:continuationSeparator/>
      </w:r>
    </w:p>
  </w:footnote>
  <w:footnote w:id="1">
    <w:p w14:paraId="73B8D88B" w14:textId="77777777" w:rsidR="00961037" w:rsidRPr="00053359" w:rsidRDefault="00961037" w:rsidP="00961037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>
        <w:rPr>
          <w:i/>
          <w:snapToGrid w:val="0"/>
          <w:lang w:val="ru-RU"/>
        </w:rPr>
        <w:t xml:space="preserve">. </w:t>
      </w:r>
    </w:p>
  </w:footnote>
  <w:footnote w:id="2">
    <w:p w14:paraId="15583240" w14:textId="77777777" w:rsidR="00961037" w:rsidRPr="00053359" w:rsidRDefault="00961037" w:rsidP="00961037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  <w:footnote w:id="3">
    <w:p w14:paraId="738C8E80" w14:textId="77777777" w:rsidR="007E070A" w:rsidRPr="00053359" w:rsidRDefault="007E070A" w:rsidP="007E070A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C374153"/>
    <w:multiLevelType w:val="hybridMultilevel"/>
    <w:tmpl w:val="842C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7"/>
    <w:rsid w:val="000B7C6D"/>
    <w:rsid w:val="00252DD8"/>
    <w:rsid w:val="00416EEA"/>
    <w:rsid w:val="007E070A"/>
    <w:rsid w:val="00961037"/>
    <w:rsid w:val="009A5C17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519515"/>
  <w15:chartTrackingRefBased/>
  <w15:docId w15:val="{D6027E30-2C8A-4545-ADDD-35DF922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037"/>
    <w:pPr>
      <w:spacing w:after="0" w:line="240" w:lineRule="auto"/>
    </w:pPr>
    <w:rPr>
      <w:rFonts w:asci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1037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961037"/>
    <w:rPr>
      <w:rFonts w:ascii="Times New Roman" w:eastAsia="MS Mincho"/>
      <w:sz w:val="20"/>
      <w:szCs w:val="20"/>
    </w:rPr>
  </w:style>
  <w:style w:type="character" w:styleId="FootnoteReference">
    <w:name w:val="footnote reference"/>
    <w:aliases w:val="16 Point,Superscript 6 Point,Superscript 6 Point + 11 pt"/>
    <w:rsid w:val="00961037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"/>
    <w:basedOn w:val="Normal"/>
    <w:link w:val="FootnoteTextChar"/>
    <w:uiPriority w:val="99"/>
    <w:semiHidden/>
    <w:rsid w:val="00961037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"/>
    <w:basedOn w:val="DefaultParagraphFont"/>
    <w:link w:val="FootnoteText"/>
    <w:uiPriority w:val="99"/>
    <w:semiHidden/>
    <w:rsid w:val="00961037"/>
    <w:rPr>
      <w:rFonts w:ascii="Times New Roman" w:eastAsia="MS Mincho"/>
      <w:sz w:val="20"/>
      <w:szCs w:val="20"/>
    </w:rPr>
  </w:style>
  <w:style w:type="paragraph" w:styleId="ListParagraph">
    <w:name w:val="List Paragraph"/>
    <w:aliases w:val="List Paragraph (numbered (a)),маркированный,List Paragraph1,Раздел"/>
    <w:basedOn w:val="Normal"/>
    <w:link w:val="ListParagraphChar"/>
    <w:uiPriority w:val="34"/>
    <w:qFormat/>
    <w:rsid w:val="00961037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961037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61037"/>
    <w:rPr>
      <w:rFonts w:ascii="Times New Roman" w:eastAsia="MS Mincho"/>
      <w:kern w:val="28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961037"/>
    <w:rPr>
      <w:rFonts w:cs="Times New Roman"/>
      <w:color w:val="808080"/>
    </w:rPr>
  </w:style>
  <w:style w:type="character" w:customStyle="1" w:styleId="ListParagraphChar">
    <w:name w:val="List Paragraph Char"/>
    <w:aliases w:val="List Paragraph (numbered (a)) Char,маркированный Char,List Paragraph1 Char,Раздел Char"/>
    <w:link w:val="ListParagraph"/>
    <w:uiPriority w:val="34"/>
    <w:locked/>
    <w:rsid w:val="00961037"/>
    <w:rPr>
      <w:rFonts w:ascii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09AF3-617D-4E6B-A3F1-F8939A68C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07384-9868-487F-B886-32F89A438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CFFC9-31EA-4837-BF0B-BA3174BF7A6F}">
  <ds:schemaRefs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Kamalova</dc:creator>
  <cp:keywords/>
  <dc:description/>
  <cp:lastModifiedBy>Meruyert Bolyssayeva</cp:lastModifiedBy>
  <cp:revision>2</cp:revision>
  <dcterms:created xsi:type="dcterms:W3CDTF">2019-05-24T12:30:00Z</dcterms:created>
  <dcterms:modified xsi:type="dcterms:W3CDTF">2019-05-24T12:30:00Z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